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C9" w:rsidRPr="00F13BC9" w:rsidRDefault="00F13BC9" w:rsidP="00F13BC9">
      <w:pPr>
        <w:jc w:val="center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  <w:noProof/>
          <w:lang w:eastAsia="ru-RU"/>
        </w:rPr>
        <w:drawing>
          <wp:inline distT="0" distB="0" distL="0" distR="0">
            <wp:extent cx="548640" cy="6756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C9" w:rsidRPr="00F13BC9" w:rsidRDefault="00F13BC9" w:rsidP="00F13BC9">
      <w:pPr>
        <w:jc w:val="center"/>
        <w:rPr>
          <w:rFonts w:asciiTheme="minorHAnsi" w:hAnsiTheme="minorHAnsi" w:cstheme="minorHAnsi"/>
        </w:rPr>
      </w:pPr>
    </w:p>
    <w:p w:rsidR="00F13BC9" w:rsidRPr="00F13BC9" w:rsidRDefault="00F13BC9" w:rsidP="00F13BC9">
      <w:pPr>
        <w:jc w:val="center"/>
        <w:rPr>
          <w:rFonts w:asciiTheme="minorHAnsi" w:hAnsiTheme="minorHAnsi" w:cstheme="minorHAnsi"/>
          <w:b/>
          <w:color w:val="0000FF"/>
          <w:spacing w:val="20"/>
        </w:rPr>
      </w:pPr>
      <w:r w:rsidRPr="00F13BC9">
        <w:rPr>
          <w:rFonts w:asciiTheme="minorHAnsi" w:hAnsiTheme="minorHAnsi" w:cstheme="minorHAnsi"/>
          <w:b/>
          <w:color w:val="0000FF"/>
          <w:spacing w:val="20"/>
        </w:rPr>
        <w:t>АДМИНИСТРАЦИЯ ЗНАМЕНСКОГО РАЙОНА</w:t>
      </w:r>
    </w:p>
    <w:p w:rsidR="00F13BC9" w:rsidRPr="00F13BC9" w:rsidRDefault="00F13BC9" w:rsidP="00F13BC9">
      <w:pPr>
        <w:jc w:val="center"/>
        <w:rPr>
          <w:rFonts w:asciiTheme="minorHAnsi" w:hAnsiTheme="minorHAnsi" w:cstheme="minorHAnsi"/>
          <w:b/>
          <w:color w:val="0000FF"/>
          <w:spacing w:val="20"/>
        </w:rPr>
      </w:pPr>
      <w:r w:rsidRPr="00F13BC9">
        <w:rPr>
          <w:rFonts w:asciiTheme="minorHAnsi" w:hAnsiTheme="minorHAnsi" w:cstheme="minorHAnsi"/>
          <w:b/>
          <w:color w:val="0000FF"/>
          <w:spacing w:val="20"/>
        </w:rPr>
        <w:t>ОРЛОВСКОЙ ОБЛАСТИ</w:t>
      </w:r>
    </w:p>
    <w:p w:rsidR="00F13BC9" w:rsidRPr="00F13BC9" w:rsidRDefault="00F13BC9" w:rsidP="00F13BC9">
      <w:pPr>
        <w:jc w:val="center"/>
        <w:rPr>
          <w:rFonts w:asciiTheme="minorHAnsi" w:hAnsiTheme="minorHAnsi" w:cstheme="minorHAnsi"/>
          <w:b/>
          <w:color w:val="0000FF"/>
          <w:spacing w:val="20"/>
        </w:rPr>
      </w:pPr>
    </w:p>
    <w:p w:rsidR="00F13BC9" w:rsidRPr="00F13BC9" w:rsidRDefault="00F13BC9" w:rsidP="00F13BC9">
      <w:pPr>
        <w:jc w:val="center"/>
        <w:rPr>
          <w:rFonts w:asciiTheme="minorHAnsi" w:hAnsiTheme="minorHAnsi" w:cstheme="minorHAnsi"/>
          <w:b/>
          <w:color w:val="0000FF"/>
          <w:spacing w:val="20"/>
        </w:rPr>
      </w:pPr>
      <w:r w:rsidRPr="00F13BC9">
        <w:rPr>
          <w:rFonts w:asciiTheme="minorHAnsi" w:hAnsiTheme="minorHAnsi" w:cstheme="minorHAnsi"/>
          <w:b/>
          <w:color w:val="0000FF"/>
          <w:spacing w:val="20"/>
        </w:rPr>
        <w:t>ПОСТАНОВЛЕНИЕ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  <w:b/>
          <w:color w:val="0000FF"/>
        </w:rPr>
      </w:pPr>
    </w:p>
    <w:p w:rsidR="00F13BC9" w:rsidRPr="00F13BC9" w:rsidRDefault="00F13BC9" w:rsidP="00F13BC9">
      <w:pPr>
        <w:jc w:val="both"/>
        <w:rPr>
          <w:rFonts w:asciiTheme="minorHAnsi" w:hAnsiTheme="minorHAnsi" w:cstheme="minorHAnsi"/>
          <w:b/>
          <w:color w:val="0000FF"/>
        </w:rPr>
      </w:pPr>
      <w:r w:rsidRPr="00F13BC9">
        <w:rPr>
          <w:rFonts w:asciiTheme="minorHAnsi" w:hAnsiTheme="minorHAnsi" w:cstheme="minorHAnsi"/>
          <w:b/>
          <w:color w:val="0000FF"/>
        </w:rPr>
        <w:t xml:space="preserve"> « 14 » декабря 2021 года                                                                                                               </w:t>
      </w:r>
      <w:r w:rsidRPr="00F13BC9">
        <w:rPr>
          <w:rFonts w:asciiTheme="minorHAnsi" w:hAnsiTheme="minorHAnsi" w:cstheme="minorHAnsi"/>
          <w:color w:val="0000FF"/>
        </w:rPr>
        <w:t>№</w:t>
      </w:r>
      <w:r w:rsidRPr="00F13BC9">
        <w:rPr>
          <w:rFonts w:asciiTheme="minorHAnsi" w:hAnsiTheme="minorHAnsi" w:cstheme="minorHAnsi"/>
          <w:b/>
          <w:color w:val="0000FF"/>
        </w:rPr>
        <w:t xml:space="preserve"> 419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  <w:color w:val="0000FF"/>
        </w:rPr>
      </w:pPr>
      <w:r w:rsidRPr="00F13BC9">
        <w:rPr>
          <w:rFonts w:asciiTheme="minorHAnsi" w:hAnsiTheme="minorHAnsi" w:cstheme="minorHAnsi"/>
          <w:b/>
          <w:color w:val="0000FF"/>
        </w:rPr>
        <w:t xml:space="preserve">       </w:t>
      </w:r>
      <w:proofErr w:type="gramStart"/>
      <w:r w:rsidRPr="00F13BC9">
        <w:rPr>
          <w:rFonts w:asciiTheme="minorHAnsi" w:hAnsiTheme="minorHAnsi" w:cstheme="minorHAnsi"/>
          <w:color w:val="0000FF"/>
        </w:rPr>
        <w:t>с</w:t>
      </w:r>
      <w:proofErr w:type="gramEnd"/>
      <w:r w:rsidRPr="00F13BC9">
        <w:rPr>
          <w:rFonts w:asciiTheme="minorHAnsi" w:hAnsiTheme="minorHAnsi" w:cstheme="minorHAnsi"/>
          <w:color w:val="0000FF"/>
        </w:rPr>
        <w:t>. Знаменское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  <w:color w:val="0000FF"/>
        </w:rPr>
      </w:pP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 xml:space="preserve">Об утверждении схемы  размещения 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 xml:space="preserve">нестационарных  торговых объектов 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 xml:space="preserve">на территории Знаменского района 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>Орловской области на 2022 год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  <w:proofErr w:type="gramStart"/>
      <w:r w:rsidRPr="00F13BC9">
        <w:rPr>
          <w:rFonts w:asciiTheme="minorHAnsi" w:hAnsiTheme="minorHAnsi" w:cstheme="minorHAnsi"/>
        </w:rPr>
        <w:t xml:space="preserve">В целях обеспечения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и в соответствии с приказом </w:t>
      </w:r>
      <w:r w:rsidRPr="00F13BC9">
        <w:rPr>
          <w:rFonts w:asciiTheme="minorHAnsi" w:hAnsiTheme="minorHAnsi" w:cstheme="minorHAnsi"/>
          <w:color w:val="000000"/>
        </w:rPr>
        <w:t>Департамента промышленности, связи и торговли Орловской области от 7 июля 2017 года № 77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</w:t>
      </w:r>
      <w:proofErr w:type="gramEnd"/>
      <w:r w:rsidRPr="00F13BC9">
        <w:rPr>
          <w:rFonts w:asciiTheme="minorHAnsi" w:hAnsiTheme="minorHAnsi" w:cstheme="minorHAnsi"/>
          <w:color w:val="000000"/>
        </w:rPr>
        <w:t xml:space="preserve"> собственности или муниципальной собственности, органами местного самоуправления муниципальных образований Орловской области»</w:t>
      </w:r>
      <w:r w:rsidRPr="00F13BC9">
        <w:rPr>
          <w:rFonts w:asciiTheme="minorHAnsi" w:hAnsiTheme="minorHAnsi" w:cstheme="minorHAnsi"/>
        </w:rPr>
        <w:t>, Администрация Знаменского района Орловской области</w:t>
      </w:r>
      <w:r w:rsidRPr="00F13BC9">
        <w:rPr>
          <w:rFonts w:asciiTheme="minorHAnsi" w:hAnsiTheme="minorHAnsi" w:cstheme="minorHAnsi"/>
        </w:rPr>
        <w:tab/>
      </w:r>
    </w:p>
    <w:p w:rsidR="00F13BC9" w:rsidRPr="00F13BC9" w:rsidRDefault="00F13BC9" w:rsidP="00F13BC9">
      <w:pPr>
        <w:jc w:val="center"/>
        <w:rPr>
          <w:rFonts w:asciiTheme="minorHAnsi" w:hAnsiTheme="minorHAnsi" w:cstheme="minorHAnsi"/>
        </w:rPr>
      </w:pPr>
    </w:p>
    <w:p w:rsidR="00F13BC9" w:rsidRPr="00F13BC9" w:rsidRDefault="00F13BC9" w:rsidP="00F13BC9">
      <w:pPr>
        <w:jc w:val="center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>ПОСТАНОВЛЯЕТ: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ab/>
        <w:t xml:space="preserve">1. Утвердить схему размещения нестационарных торговых объектов                          на территории Знаменского района Орловской области на 2022 год согласно приложению. 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 xml:space="preserve">2. Отделу экономики и трудовых ресурсов (И.Н. </w:t>
      </w:r>
      <w:proofErr w:type="spellStart"/>
      <w:r w:rsidRPr="00F13BC9">
        <w:rPr>
          <w:rFonts w:asciiTheme="minorHAnsi" w:hAnsiTheme="minorHAnsi" w:cstheme="minorHAnsi"/>
        </w:rPr>
        <w:t>Выскребенцева</w:t>
      </w:r>
      <w:proofErr w:type="spellEnd"/>
      <w:r w:rsidRPr="00F13BC9">
        <w:rPr>
          <w:rFonts w:asciiTheme="minorHAnsi" w:hAnsiTheme="minorHAnsi" w:cstheme="minorHAnsi"/>
        </w:rPr>
        <w:t xml:space="preserve">) предоставить электронную версию настоящего постановления в отдел организационно- кадровой работы и делопроизводства (Л.В. </w:t>
      </w:r>
      <w:proofErr w:type="spellStart"/>
      <w:r w:rsidRPr="00F13BC9">
        <w:rPr>
          <w:rFonts w:asciiTheme="minorHAnsi" w:hAnsiTheme="minorHAnsi" w:cstheme="minorHAnsi"/>
        </w:rPr>
        <w:t>Скрипченко</w:t>
      </w:r>
      <w:proofErr w:type="spellEnd"/>
      <w:r w:rsidRPr="00F13BC9">
        <w:rPr>
          <w:rFonts w:asciiTheme="minorHAnsi" w:hAnsiTheme="minorHAnsi" w:cstheme="minorHAnsi"/>
        </w:rPr>
        <w:t xml:space="preserve">) для размещения на официальном сайте Администрации Знаменского района Орловской области в сети Интернет. 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ab/>
        <w:t xml:space="preserve">3.  </w:t>
      </w:r>
      <w:proofErr w:type="gramStart"/>
      <w:r w:rsidRPr="00F13BC9">
        <w:rPr>
          <w:rFonts w:asciiTheme="minorHAnsi" w:hAnsiTheme="minorHAnsi" w:cstheme="minorHAnsi"/>
        </w:rPr>
        <w:t>Контроль за</w:t>
      </w:r>
      <w:proofErr w:type="gramEnd"/>
      <w:r w:rsidRPr="00F13BC9">
        <w:rPr>
          <w:rFonts w:asciiTheme="minorHAnsi" w:hAnsiTheme="minorHAnsi" w:cstheme="minorHAnsi"/>
        </w:rPr>
        <w:t xml:space="preserve"> исполнением настоящего постановления оставляю за собой.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 xml:space="preserve">        </w:t>
      </w:r>
    </w:p>
    <w:p w:rsidR="00F13BC9" w:rsidRPr="00F13BC9" w:rsidRDefault="00F13BC9" w:rsidP="00F13BC9">
      <w:pPr>
        <w:jc w:val="both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      </w:t>
      </w:r>
      <w:r w:rsidRPr="00F13BC9">
        <w:rPr>
          <w:rFonts w:asciiTheme="minorHAnsi" w:hAnsiTheme="minorHAnsi" w:cstheme="minorHAnsi"/>
        </w:rPr>
        <w:t>Заместитель Главы</w:t>
      </w:r>
    </w:p>
    <w:p w:rsidR="00F13BC9" w:rsidRDefault="00F13BC9" w:rsidP="00F13BC9">
      <w:pPr>
        <w:rPr>
          <w:rFonts w:asciiTheme="minorHAnsi" w:hAnsiTheme="minorHAnsi" w:cstheme="minorHAnsi"/>
        </w:rPr>
        <w:sectPr w:rsidR="00F13BC9" w:rsidSect="005F0FB4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 xml:space="preserve">               </w:t>
      </w:r>
      <w:r w:rsidRPr="00F13BC9">
        <w:rPr>
          <w:rFonts w:asciiTheme="minorHAnsi" w:hAnsiTheme="minorHAnsi" w:cstheme="minorHAnsi"/>
        </w:rPr>
        <w:t>Администрации Зн</w:t>
      </w:r>
      <w:r>
        <w:rPr>
          <w:rFonts w:asciiTheme="minorHAnsi" w:hAnsiTheme="minorHAnsi" w:cstheme="minorHAnsi"/>
        </w:rPr>
        <w:t xml:space="preserve">аменского района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А.А. Басов</w:t>
      </w:r>
    </w:p>
    <w:p w:rsidR="00F13BC9" w:rsidRPr="00F13BC9" w:rsidRDefault="00F13BC9" w:rsidP="00F13BC9">
      <w:pPr>
        <w:rPr>
          <w:rFonts w:asciiTheme="minorHAnsi" w:hAnsiTheme="minorHAnsi" w:cstheme="minorHAnsi"/>
        </w:rPr>
      </w:pPr>
    </w:p>
    <w:p w:rsidR="00F13BC9" w:rsidRPr="00F13BC9" w:rsidRDefault="00F13BC9" w:rsidP="00F13BC9">
      <w:pPr>
        <w:ind w:left="12744"/>
        <w:jc w:val="right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>Приложение</w:t>
      </w:r>
    </w:p>
    <w:p w:rsidR="00F13BC9" w:rsidRPr="00F13BC9" w:rsidRDefault="00F13BC9" w:rsidP="00F13BC9">
      <w:pPr>
        <w:ind w:left="9912"/>
        <w:jc w:val="right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 xml:space="preserve">       к постановлению Администрации</w:t>
      </w:r>
    </w:p>
    <w:p w:rsidR="00F13BC9" w:rsidRPr="00F13BC9" w:rsidRDefault="00F13BC9" w:rsidP="00F13BC9">
      <w:pPr>
        <w:ind w:left="9204"/>
        <w:jc w:val="right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 xml:space="preserve">     Знаменского района Орловской области </w:t>
      </w:r>
    </w:p>
    <w:p w:rsidR="00F13BC9" w:rsidRPr="00F13BC9" w:rsidRDefault="00F13BC9" w:rsidP="00F13BC9">
      <w:pPr>
        <w:jc w:val="right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 xml:space="preserve"> от  «14»  декабря 2021 года № 419</w:t>
      </w:r>
    </w:p>
    <w:p w:rsidR="00F13BC9" w:rsidRPr="00F13BC9" w:rsidRDefault="00F13BC9" w:rsidP="00F13BC9">
      <w:pPr>
        <w:jc w:val="right"/>
        <w:rPr>
          <w:rFonts w:asciiTheme="minorHAnsi" w:hAnsiTheme="minorHAnsi" w:cstheme="minorHAnsi"/>
        </w:rPr>
      </w:pPr>
    </w:p>
    <w:p w:rsidR="00F13BC9" w:rsidRPr="00F13BC9" w:rsidRDefault="00F13BC9" w:rsidP="00F13BC9">
      <w:pPr>
        <w:jc w:val="center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>СХЕМА</w:t>
      </w:r>
    </w:p>
    <w:p w:rsidR="00F13BC9" w:rsidRPr="00F13BC9" w:rsidRDefault="00F13BC9" w:rsidP="00F13BC9">
      <w:pPr>
        <w:jc w:val="center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 xml:space="preserve">размещения нестационарных торговых объектов </w:t>
      </w:r>
    </w:p>
    <w:p w:rsidR="00F13BC9" w:rsidRPr="00F13BC9" w:rsidRDefault="00F13BC9" w:rsidP="00F13BC9">
      <w:pPr>
        <w:jc w:val="center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>на территории Знаменского района Орловской области</w:t>
      </w:r>
    </w:p>
    <w:p w:rsidR="00F13BC9" w:rsidRPr="00F13BC9" w:rsidRDefault="00F13BC9" w:rsidP="00F13BC9">
      <w:pPr>
        <w:jc w:val="center"/>
        <w:rPr>
          <w:rFonts w:asciiTheme="minorHAnsi" w:hAnsiTheme="minorHAnsi" w:cstheme="minorHAnsi"/>
        </w:rPr>
      </w:pPr>
      <w:r w:rsidRPr="00F13BC9">
        <w:rPr>
          <w:rFonts w:asciiTheme="minorHAnsi" w:hAnsiTheme="minorHAnsi" w:cstheme="minorHAnsi"/>
        </w:rPr>
        <w:t>на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2268"/>
        <w:gridCol w:w="2268"/>
        <w:gridCol w:w="2552"/>
        <w:gridCol w:w="141"/>
        <w:gridCol w:w="284"/>
        <w:gridCol w:w="1276"/>
        <w:gridCol w:w="1417"/>
        <w:gridCol w:w="1495"/>
      </w:tblGrid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№ </w:t>
            </w:r>
            <w:proofErr w:type="spellStart"/>
            <w:proofErr w:type="gramStart"/>
            <w:r w:rsidRPr="00F13BC9">
              <w:rPr>
                <w:rFonts w:asciiTheme="minorHAnsi" w:hAnsiTheme="minorHAnsi" w:cstheme="minorHAnsi"/>
              </w:rPr>
              <w:t>предпола-гаемого</w:t>
            </w:r>
            <w:proofErr w:type="spellEnd"/>
            <w:proofErr w:type="gramEnd"/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к </w:t>
            </w:r>
            <w:proofErr w:type="spellStart"/>
            <w:r w:rsidRPr="00F13BC9">
              <w:rPr>
                <w:rFonts w:asciiTheme="minorHAnsi" w:hAnsiTheme="minorHAnsi" w:cstheme="minorHAnsi"/>
              </w:rPr>
              <w:t>разме</w:t>
            </w:r>
            <w:proofErr w:type="spellEnd"/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щению</w:t>
            </w:r>
            <w:proofErr w:type="spellEnd"/>
            <w:r w:rsidRPr="00F13BC9">
              <w:rPr>
                <w:rFonts w:asciiTheme="minorHAnsi" w:hAnsiTheme="minorHAnsi" w:cstheme="minorHAnsi"/>
              </w:rPr>
              <w:t xml:space="preserve"> 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нестацио</w:t>
            </w:r>
            <w:proofErr w:type="spellEnd"/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нарного</w:t>
            </w:r>
            <w:proofErr w:type="spellEnd"/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торгового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объекта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Тип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F13BC9">
              <w:rPr>
                <w:rFonts w:asciiTheme="minorHAnsi" w:hAnsiTheme="minorHAnsi" w:cstheme="minorHAnsi"/>
              </w:rPr>
              <w:t>нестационар-ного</w:t>
            </w:r>
            <w:proofErr w:type="spellEnd"/>
            <w:proofErr w:type="gramEnd"/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 торгового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объекта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F13BC9">
              <w:rPr>
                <w:rFonts w:asciiTheme="minorHAnsi" w:hAnsiTheme="minorHAnsi" w:cstheme="minorHAnsi"/>
              </w:rPr>
              <w:t>Месторасположе-ние</w:t>
            </w:r>
            <w:proofErr w:type="spellEnd"/>
            <w:proofErr w:type="gramEnd"/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 (адрес)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нестационарного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торгового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объекта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both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Вид собственности</w:t>
            </w:r>
          </w:p>
          <w:p w:rsidR="00F13BC9" w:rsidRPr="00F13BC9" w:rsidRDefault="00F13BC9" w:rsidP="00E0576A">
            <w:pPr>
              <w:jc w:val="both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земельного участка, здания, строения, сооружения,</w:t>
            </w:r>
          </w:p>
          <w:p w:rsidR="00F13BC9" w:rsidRPr="00F13BC9" w:rsidRDefault="00F13BC9" w:rsidP="00E0576A">
            <w:pPr>
              <w:jc w:val="both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на </w:t>
            </w:r>
            <w:proofErr w:type="gramStart"/>
            <w:r w:rsidRPr="00F13BC9">
              <w:rPr>
                <w:rFonts w:asciiTheme="minorHAnsi" w:hAnsiTheme="minorHAnsi" w:cstheme="minorHAnsi"/>
              </w:rPr>
              <w:t>которых</w:t>
            </w:r>
            <w:proofErr w:type="gramEnd"/>
            <w:r w:rsidRPr="00F13BC9">
              <w:rPr>
                <w:rFonts w:asciiTheme="minorHAnsi" w:hAnsiTheme="minorHAnsi" w:cstheme="minorHAnsi"/>
              </w:rPr>
              <w:t xml:space="preserve"> предполагается расположить нестационарный торговый объект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F13BC9">
              <w:rPr>
                <w:rFonts w:asciiTheme="minorHAnsi" w:hAnsiTheme="minorHAnsi" w:cstheme="minorHAnsi"/>
              </w:rPr>
              <w:t>Предполагаемый</w:t>
            </w:r>
            <w:proofErr w:type="gramEnd"/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ассортимент 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реализуемых 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товаров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F13BC9">
              <w:rPr>
                <w:rFonts w:asciiTheme="minorHAnsi" w:hAnsiTheme="minorHAnsi" w:cstheme="minorHAnsi"/>
              </w:rPr>
              <w:t>Предоставля-емая</w:t>
            </w:r>
            <w:proofErr w:type="spellEnd"/>
            <w:proofErr w:type="gramEnd"/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площадь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для размещения нестационарного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торгового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объекта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Режим 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работы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неста-ционар-ного</w:t>
            </w:r>
            <w:proofErr w:type="spellEnd"/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торгового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объекта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F13BC9">
              <w:rPr>
                <w:rFonts w:asciiTheme="minorHAnsi" w:hAnsiTheme="minorHAnsi" w:cstheme="minorHAnsi"/>
              </w:rPr>
              <w:t>Планиру-емый</w:t>
            </w:r>
            <w:proofErr w:type="spellEnd"/>
            <w:proofErr w:type="gramEnd"/>
            <w:r w:rsidRPr="00F13BC9">
              <w:rPr>
                <w:rFonts w:asciiTheme="minorHAnsi" w:hAnsiTheme="minorHAnsi" w:cstheme="minorHAnsi"/>
              </w:rPr>
              <w:t xml:space="preserve"> 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срок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F13BC9">
              <w:rPr>
                <w:rFonts w:asciiTheme="minorHAnsi" w:hAnsiTheme="minorHAnsi" w:cstheme="minorHAnsi"/>
              </w:rPr>
              <w:t>размещен-ия</w:t>
            </w:r>
            <w:proofErr w:type="spellEnd"/>
            <w:proofErr w:type="gramEnd"/>
            <w:r w:rsidRPr="00F13B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нестацио-нарного</w:t>
            </w:r>
            <w:proofErr w:type="spellEnd"/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торгового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объекта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(месяц, год)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8</w:t>
            </w:r>
          </w:p>
        </w:tc>
      </w:tr>
      <w:tr w:rsidR="00F13BC9" w:rsidRPr="00F13BC9" w:rsidTr="00E0576A">
        <w:tc>
          <w:tcPr>
            <w:tcW w:w="14786" w:type="dxa"/>
            <w:gridSpan w:val="10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Знаменское сельское поселение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F13BC9">
              <w:rPr>
                <w:rFonts w:asciiTheme="minorHAnsi" w:hAnsiTheme="minorHAnsi" w:cstheme="minorHAnsi"/>
              </w:rPr>
              <w:t>с</w:t>
            </w:r>
            <w:proofErr w:type="gramEnd"/>
            <w:r w:rsidRPr="00F13BC9">
              <w:rPr>
                <w:rFonts w:asciiTheme="minorHAnsi" w:hAnsiTheme="minorHAnsi" w:cstheme="minorHAnsi"/>
              </w:rPr>
              <w:t>. Знаменское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8.00-20.00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F13BC9">
              <w:rPr>
                <w:rFonts w:asciiTheme="minorHAnsi" w:hAnsiTheme="minorHAnsi" w:cstheme="minorHAnsi"/>
              </w:rPr>
              <w:t>с</w:t>
            </w:r>
            <w:proofErr w:type="gramEnd"/>
            <w:r w:rsidRPr="00F13BC9">
              <w:rPr>
                <w:rFonts w:asciiTheme="minorHAnsi" w:hAnsiTheme="minorHAnsi" w:cstheme="minorHAnsi"/>
              </w:rPr>
              <w:t>. Знаменское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муниципальная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собственность на земельный участок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8.00-20.00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  <w:proofErr w:type="gramStart"/>
            <w:r w:rsidRPr="00F13BC9">
              <w:rPr>
                <w:rFonts w:asciiTheme="minorHAnsi" w:hAnsiTheme="minorHAnsi" w:cstheme="minorHAnsi"/>
              </w:rPr>
              <w:t>.З</w:t>
            </w:r>
            <w:proofErr w:type="gramEnd"/>
            <w:r w:rsidRPr="00F13BC9">
              <w:rPr>
                <w:rFonts w:asciiTheme="minorHAnsi" w:hAnsiTheme="minorHAnsi" w:cstheme="minorHAnsi"/>
              </w:rPr>
              <w:t>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государственная </w:t>
            </w:r>
            <w:r w:rsidRPr="00F13BC9">
              <w:rPr>
                <w:rFonts w:asciiTheme="minorHAnsi" w:hAnsiTheme="minorHAnsi" w:cstheme="minorHAnsi"/>
              </w:rPr>
              <w:lastRenderedPageBreak/>
              <w:t>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 xml:space="preserve">продовольственные </w:t>
            </w:r>
            <w:r w:rsidRPr="00F13BC9">
              <w:rPr>
                <w:rFonts w:asciiTheme="minorHAnsi" w:hAnsiTheme="minorHAnsi" w:cstheme="minorHAnsi"/>
              </w:rPr>
              <w:lastRenderedPageBreak/>
              <w:t>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21,2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9.00-20.00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  <w:proofErr w:type="gramStart"/>
            <w:r w:rsidRPr="00F13BC9">
              <w:rPr>
                <w:rFonts w:asciiTheme="minorHAnsi" w:hAnsiTheme="minorHAnsi" w:cstheme="minorHAnsi"/>
              </w:rPr>
              <w:t>.З</w:t>
            </w:r>
            <w:proofErr w:type="gramEnd"/>
            <w:r w:rsidRPr="00F13BC9">
              <w:rPr>
                <w:rFonts w:asciiTheme="minorHAnsi" w:hAnsiTheme="minorHAnsi" w:cstheme="minorHAnsi"/>
              </w:rPr>
              <w:t>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муниципальная собственность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на земельный участок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  <w:proofErr w:type="gramStart"/>
            <w:r w:rsidRPr="00F13BC9">
              <w:rPr>
                <w:rFonts w:asciiTheme="minorHAnsi" w:hAnsiTheme="minorHAnsi" w:cstheme="minorHAnsi"/>
              </w:rPr>
              <w:t>.З</w:t>
            </w:r>
            <w:proofErr w:type="gramEnd"/>
            <w:r w:rsidRPr="00F13BC9">
              <w:rPr>
                <w:rFonts w:asciiTheme="minorHAnsi" w:hAnsiTheme="minorHAnsi" w:cstheme="minorHAnsi"/>
              </w:rPr>
              <w:t>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18,0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8.00-17.00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  <w:proofErr w:type="gramStart"/>
            <w:r w:rsidRPr="00F13BC9">
              <w:rPr>
                <w:rFonts w:asciiTheme="minorHAnsi" w:hAnsiTheme="minorHAnsi" w:cstheme="minorHAnsi"/>
              </w:rPr>
              <w:t>.З</w:t>
            </w:r>
            <w:proofErr w:type="gramEnd"/>
            <w:r w:rsidRPr="00F13BC9">
              <w:rPr>
                <w:rFonts w:asciiTheme="minorHAnsi" w:hAnsiTheme="minorHAnsi" w:cstheme="minorHAnsi"/>
              </w:rPr>
              <w:t>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28,0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9.00-17.00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F13BC9">
              <w:rPr>
                <w:rFonts w:asciiTheme="minorHAnsi" w:hAnsiTheme="minorHAnsi" w:cstheme="minorHAnsi"/>
              </w:rPr>
              <w:t>с</w:t>
            </w:r>
            <w:proofErr w:type="gramEnd"/>
            <w:r w:rsidRPr="00F13BC9">
              <w:rPr>
                <w:rFonts w:asciiTheme="minorHAnsi" w:hAnsiTheme="minorHAnsi" w:cstheme="minorHAnsi"/>
              </w:rPr>
              <w:t>. Знаменское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44,0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F13BC9">
              <w:rPr>
                <w:rFonts w:asciiTheme="minorHAnsi" w:hAnsiTheme="minorHAnsi" w:cstheme="minorHAnsi"/>
              </w:rPr>
              <w:t>с</w:t>
            </w:r>
            <w:proofErr w:type="gramEnd"/>
            <w:r w:rsidRPr="00F13BC9">
              <w:rPr>
                <w:rFonts w:asciiTheme="minorHAnsi" w:hAnsiTheme="minorHAnsi" w:cstheme="minorHAnsi"/>
              </w:rPr>
              <w:t>. Знаменское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50,0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F13BC9">
              <w:rPr>
                <w:rFonts w:asciiTheme="minorHAnsi" w:hAnsiTheme="minorHAnsi" w:cstheme="minorHAnsi"/>
              </w:rPr>
              <w:t>с</w:t>
            </w:r>
            <w:proofErr w:type="gramEnd"/>
            <w:r w:rsidRPr="00F13BC9">
              <w:rPr>
                <w:rFonts w:asciiTheme="minorHAnsi" w:hAnsiTheme="minorHAnsi" w:cstheme="minorHAnsi"/>
              </w:rPr>
              <w:t>. Знаменское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22,5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9.00-15.00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F13BC9">
              <w:rPr>
                <w:rFonts w:asciiTheme="minorHAnsi" w:hAnsiTheme="minorHAnsi" w:cstheme="minorHAnsi"/>
              </w:rPr>
              <w:t>с</w:t>
            </w:r>
            <w:proofErr w:type="gramEnd"/>
            <w:r w:rsidRPr="00F13BC9">
              <w:rPr>
                <w:rFonts w:asciiTheme="minorHAnsi" w:hAnsiTheme="minorHAnsi" w:cstheme="minorHAnsi"/>
              </w:rPr>
              <w:t>. Знаменское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22,5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9.00-15.00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с 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01.01.2021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31.12.2021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11.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F13BC9">
              <w:rPr>
                <w:rFonts w:asciiTheme="minorHAnsi" w:hAnsiTheme="minorHAnsi" w:cstheme="minorHAnsi"/>
              </w:rPr>
              <w:t>с</w:t>
            </w:r>
            <w:proofErr w:type="gramEnd"/>
            <w:r w:rsidRPr="00F13BC9">
              <w:rPr>
                <w:rFonts w:asciiTheme="minorHAnsi" w:hAnsiTheme="minorHAnsi" w:cstheme="minorHAnsi"/>
              </w:rPr>
              <w:t>. Знаменское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8.00-14.00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киоск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  <w:proofErr w:type="gramStart"/>
            <w:r w:rsidRPr="00F13BC9">
              <w:rPr>
                <w:rFonts w:asciiTheme="minorHAnsi" w:hAnsiTheme="minorHAnsi" w:cstheme="minorHAnsi"/>
              </w:rPr>
              <w:t>.З</w:t>
            </w:r>
            <w:proofErr w:type="gramEnd"/>
            <w:r w:rsidRPr="00F13BC9">
              <w:rPr>
                <w:rFonts w:asciiTheme="minorHAnsi" w:hAnsiTheme="minorHAnsi" w:cstheme="minorHAnsi"/>
              </w:rPr>
              <w:t>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муниципальная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собственность на земельный участок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6,0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9.00-15.00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F13BC9">
              <w:rPr>
                <w:rFonts w:asciiTheme="minorHAnsi" w:hAnsiTheme="minorHAnsi" w:cstheme="minorHAnsi"/>
              </w:rPr>
              <w:t>с</w:t>
            </w:r>
            <w:proofErr w:type="gramEnd"/>
            <w:r w:rsidRPr="00F13BC9">
              <w:rPr>
                <w:rFonts w:asciiTheme="minorHAnsi" w:hAnsiTheme="minorHAnsi" w:cstheme="minorHAnsi"/>
              </w:rPr>
              <w:t>. Знаменское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муниципальная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собственность на земельный участок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  <w:proofErr w:type="gramStart"/>
            <w:r w:rsidRPr="00F13BC9">
              <w:rPr>
                <w:rFonts w:asciiTheme="minorHAnsi" w:hAnsiTheme="minorHAnsi" w:cstheme="minorHAnsi"/>
              </w:rPr>
              <w:t>.З</w:t>
            </w:r>
            <w:proofErr w:type="gramEnd"/>
            <w:r w:rsidRPr="00F13BC9">
              <w:rPr>
                <w:rFonts w:asciiTheme="minorHAnsi" w:hAnsiTheme="minorHAnsi" w:cstheme="minorHAnsi"/>
              </w:rPr>
              <w:t>наменское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муниципальная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собственность на земельный участок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с.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Локно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вторник, четверг, суббота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07.00-14.00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д.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Кузминка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вторник, четверг, суббота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07.00-14.00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д.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Коротеево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вторник, четверг, суббота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07.00-14.00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д.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Камынино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государственная собственность на земельный участок </w:t>
            </w:r>
            <w:r w:rsidRPr="00F13BC9">
              <w:rPr>
                <w:rFonts w:asciiTheme="minorHAnsi" w:hAnsiTheme="minorHAnsi" w:cstheme="minorHAnsi"/>
              </w:rPr>
              <w:lastRenderedPageBreak/>
              <w:t>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вторник, четверг, суббота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07.00-     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по </w:t>
            </w:r>
            <w:r w:rsidRPr="00F13BC9">
              <w:rPr>
                <w:rFonts w:asciiTheme="minorHAnsi" w:hAnsiTheme="minorHAnsi" w:cstheme="minorHAnsi"/>
              </w:rPr>
              <w:lastRenderedPageBreak/>
              <w:t>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19.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д. Ивановское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вторник, четверг, суббота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07.00-14.00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с. Чёрное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вторник, четверг, суббота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07.00-14.00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д.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Ворошилово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вторник, четверг, суббота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07.00-14.00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пос. </w:t>
            </w:r>
            <w:proofErr w:type="spellStart"/>
            <w:r w:rsidRPr="00F13BC9">
              <w:rPr>
                <w:rFonts w:asciiTheme="minorHAnsi" w:hAnsiTheme="minorHAnsi" w:cstheme="minorHAnsi"/>
              </w:rPr>
              <w:t>Сафоновский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вторник, четверг, суббота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07.00-14.00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4786" w:type="dxa"/>
            <w:gridSpan w:val="10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Ждимирское</w:t>
            </w:r>
            <w:proofErr w:type="spellEnd"/>
            <w:r w:rsidRPr="00F13BC9">
              <w:rPr>
                <w:rFonts w:asciiTheme="minorHAnsi" w:hAnsiTheme="minorHAnsi" w:cstheme="minorHAnsi"/>
              </w:rPr>
              <w:t xml:space="preserve"> сельское поселение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с</w:t>
            </w:r>
            <w:proofErr w:type="gramStart"/>
            <w:r w:rsidRPr="00F13BC9">
              <w:rPr>
                <w:rFonts w:asciiTheme="minorHAnsi" w:hAnsiTheme="minorHAnsi" w:cstheme="minorHAnsi"/>
              </w:rPr>
              <w:t>.Ж</w:t>
            </w:r>
            <w:proofErr w:type="gramEnd"/>
            <w:r w:rsidRPr="00F13BC9">
              <w:rPr>
                <w:rFonts w:asciiTheme="minorHAnsi" w:hAnsiTheme="minorHAnsi" w:cstheme="minorHAnsi"/>
              </w:rPr>
              <w:t>димир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среда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09.00-12.00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с</w:t>
            </w:r>
            <w:proofErr w:type="gramStart"/>
            <w:r w:rsidRPr="00F13BC9">
              <w:rPr>
                <w:rFonts w:asciiTheme="minorHAnsi" w:hAnsiTheme="minorHAnsi" w:cstheme="minorHAnsi"/>
              </w:rPr>
              <w:t>.Ж</w:t>
            </w:r>
            <w:proofErr w:type="gramEnd"/>
            <w:r w:rsidRPr="00F13BC9">
              <w:rPr>
                <w:rFonts w:asciiTheme="minorHAnsi" w:hAnsiTheme="minorHAnsi" w:cstheme="minorHAnsi"/>
              </w:rPr>
              <w:t>димир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среда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09.00-12.00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с</w:t>
            </w:r>
            <w:proofErr w:type="gramStart"/>
            <w:r w:rsidRPr="00F13BC9">
              <w:rPr>
                <w:rFonts w:asciiTheme="minorHAnsi" w:hAnsiTheme="minorHAnsi" w:cstheme="minorHAnsi"/>
              </w:rPr>
              <w:t>.Ж</w:t>
            </w:r>
            <w:proofErr w:type="gramEnd"/>
            <w:r w:rsidRPr="00F13BC9">
              <w:rPr>
                <w:rFonts w:asciiTheme="minorHAnsi" w:hAnsiTheme="minorHAnsi" w:cstheme="minorHAnsi"/>
              </w:rPr>
              <w:t>димир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701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среда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09.00-12.00</w:t>
            </w:r>
          </w:p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4786" w:type="dxa"/>
            <w:gridSpan w:val="10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lastRenderedPageBreak/>
              <w:t>Красниковское</w:t>
            </w:r>
            <w:proofErr w:type="spellEnd"/>
            <w:r w:rsidRPr="00F13BC9">
              <w:rPr>
                <w:rFonts w:asciiTheme="minorHAnsi" w:hAnsiTheme="minorHAnsi" w:cstheme="minorHAnsi"/>
              </w:rPr>
              <w:t xml:space="preserve"> сельское поселение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с.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Красниково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товары</w:t>
            </w:r>
          </w:p>
        </w:tc>
        <w:tc>
          <w:tcPr>
            <w:tcW w:w="1560" w:type="dxa"/>
            <w:gridSpan w:val="2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21,4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9.00-18.00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4786" w:type="dxa"/>
            <w:gridSpan w:val="10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Селиховское</w:t>
            </w:r>
            <w:proofErr w:type="spellEnd"/>
            <w:r w:rsidRPr="00F13BC9">
              <w:rPr>
                <w:rFonts w:asciiTheme="minorHAnsi" w:hAnsiTheme="minorHAnsi" w:cstheme="minorHAnsi"/>
              </w:rPr>
              <w:t xml:space="preserve"> сельское поселение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с</w:t>
            </w:r>
            <w:proofErr w:type="gramStart"/>
            <w:r w:rsidRPr="00F13BC9">
              <w:rPr>
                <w:rFonts w:asciiTheme="minorHAnsi" w:hAnsiTheme="minorHAnsi" w:cstheme="minorHAnsi"/>
              </w:rPr>
              <w:t>.С</w:t>
            </w:r>
            <w:proofErr w:type="gramEnd"/>
            <w:r w:rsidRPr="00F13BC9">
              <w:rPr>
                <w:rFonts w:asciiTheme="minorHAnsi" w:hAnsiTheme="minorHAnsi" w:cstheme="minorHAnsi"/>
              </w:rPr>
              <w:t>елихово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693" w:type="dxa"/>
            <w:gridSpan w:val="2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товары</w:t>
            </w:r>
          </w:p>
        </w:tc>
        <w:tc>
          <w:tcPr>
            <w:tcW w:w="1560" w:type="dxa"/>
            <w:gridSpan w:val="2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27,00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9.00-20.00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с</w:t>
            </w:r>
            <w:proofErr w:type="gramStart"/>
            <w:r w:rsidRPr="00F13BC9">
              <w:rPr>
                <w:rFonts w:asciiTheme="minorHAnsi" w:hAnsiTheme="minorHAnsi" w:cstheme="minorHAnsi"/>
              </w:rPr>
              <w:t>.С</w:t>
            </w:r>
            <w:proofErr w:type="gramEnd"/>
            <w:r w:rsidRPr="00F13BC9">
              <w:rPr>
                <w:rFonts w:asciiTheme="minorHAnsi" w:hAnsiTheme="minorHAnsi" w:cstheme="minorHAnsi"/>
              </w:rPr>
              <w:t>елихово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693" w:type="dxa"/>
            <w:gridSpan w:val="2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товары</w:t>
            </w:r>
          </w:p>
        </w:tc>
        <w:tc>
          <w:tcPr>
            <w:tcW w:w="1560" w:type="dxa"/>
            <w:gridSpan w:val="2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каждое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воскресенье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10.00-13.00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с.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Муратово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693" w:type="dxa"/>
            <w:gridSpan w:val="2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товары</w:t>
            </w:r>
          </w:p>
        </w:tc>
        <w:tc>
          <w:tcPr>
            <w:tcW w:w="1560" w:type="dxa"/>
            <w:gridSpan w:val="2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 каждая среда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12.00-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д.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Кокорево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693" w:type="dxa"/>
            <w:gridSpan w:val="2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товары</w:t>
            </w:r>
          </w:p>
        </w:tc>
        <w:tc>
          <w:tcPr>
            <w:tcW w:w="1560" w:type="dxa"/>
            <w:gridSpan w:val="2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каждая среда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12.00-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14.00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4786" w:type="dxa"/>
            <w:gridSpan w:val="10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Глотовское</w:t>
            </w:r>
            <w:proofErr w:type="spellEnd"/>
            <w:r w:rsidRPr="00F13BC9">
              <w:rPr>
                <w:rFonts w:asciiTheme="minorHAnsi" w:hAnsiTheme="minorHAnsi" w:cstheme="minorHAnsi"/>
              </w:rPr>
              <w:t xml:space="preserve"> сельское поселение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с.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Гнездилово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товары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9.00-18.00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д. Волобуева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государственная собственность на земельный участок </w:t>
            </w:r>
            <w:r w:rsidRPr="00F13BC9">
              <w:rPr>
                <w:rFonts w:asciiTheme="minorHAnsi" w:hAnsiTheme="minorHAnsi" w:cstheme="minorHAnsi"/>
              </w:rPr>
              <w:lastRenderedPageBreak/>
              <w:t>не разграничена</w:t>
            </w:r>
          </w:p>
        </w:tc>
        <w:tc>
          <w:tcPr>
            <w:tcW w:w="2977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продовольственные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товары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каждый вторник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по </w:t>
            </w:r>
            <w:r w:rsidRPr="00F13BC9">
              <w:rPr>
                <w:rFonts w:asciiTheme="minorHAnsi" w:hAnsiTheme="minorHAnsi" w:cstheme="minorHAnsi"/>
              </w:rPr>
              <w:lastRenderedPageBreak/>
              <w:t>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      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п. Успенский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товары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каждый вторник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д. Разбегаевка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товары</w:t>
            </w:r>
          </w:p>
        </w:tc>
        <w:tc>
          <w:tcPr>
            <w:tcW w:w="1276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каждый вторник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11.00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автолавка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с.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Гнездилово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каждую субботу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4786" w:type="dxa"/>
            <w:gridSpan w:val="10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3BC9">
              <w:rPr>
                <w:rFonts w:asciiTheme="minorHAnsi" w:hAnsiTheme="minorHAnsi" w:cstheme="minorHAnsi"/>
              </w:rPr>
              <w:t>Узкинское</w:t>
            </w:r>
            <w:proofErr w:type="spellEnd"/>
            <w:r w:rsidRPr="00F13BC9">
              <w:rPr>
                <w:rFonts w:asciiTheme="minorHAnsi" w:hAnsiTheme="minorHAnsi" w:cstheme="minorHAnsi"/>
              </w:rPr>
              <w:t xml:space="preserve"> сельское поселение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с. Узкое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товары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9.00-18.00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  <w:tr w:rsidR="00F13BC9" w:rsidRPr="00F13BC9" w:rsidTr="00E0576A">
        <w:tc>
          <w:tcPr>
            <w:tcW w:w="1384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1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павильон</w:t>
            </w:r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 xml:space="preserve">с.  </w:t>
            </w:r>
            <w:proofErr w:type="spellStart"/>
            <w:r w:rsidRPr="00F13BC9">
              <w:rPr>
                <w:rFonts w:asciiTheme="minorHAnsi" w:hAnsiTheme="minorHAnsi" w:cstheme="minorHAnsi"/>
              </w:rPr>
              <w:t>Мымрино</w:t>
            </w:r>
            <w:proofErr w:type="spellEnd"/>
          </w:p>
        </w:tc>
        <w:tc>
          <w:tcPr>
            <w:tcW w:w="2268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продовольственные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товары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17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ежедневно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9.00-18.00</w:t>
            </w:r>
          </w:p>
        </w:tc>
        <w:tc>
          <w:tcPr>
            <w:tcW w:w="1495" w:type="dxa"/>
          </w:tcPr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с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01.01.2022</w:t>
            </w:r>
          </w:p>
          <w:p w:rsidR="00F13BC9" w:rsidRPr="00F13BC9" w:rsidRDefault="00F13BC9" w:rsidP="00E0576A">
            <w:pPr>
              <w:jc w:val="center"/>
              <w:rPr>
                <w:rFonts w:asciiTheme="minorHAnsi" w:hAnsiTheme="minorHAnsi" w:cstheme="minorHAnsi"/>
              </w:rPr>
            </w:pPr>
            <w:r w:rsidRPr="00F13BC9">
              <w:rPr>
                <w:rFonts w:asciiTheme="minorHAnsi" w:hAnsiTheme="minorHAnsi" w:cstheme="minorHAnsi"/>
              </w:rPr>
              <w:t>по 31.12.2022</w:t>
            </w:r>
          </w:p>
        </w:tc>
      </w:tr>
    </w:tbl>
    <w:p w:rsidR="00F13BC9" w:rsidRPr="005F0FB4" w:rsidRDefault="00F13BC9" w:rsidP="00F13BC9">
      <w:pPr>
        <w:ind w:left="12744"/>
        <w:jc w:val="both"/>
        <w:rPr>
          <w:rFonts w:ascii="Arial" w:hAnsi="Arial" w:cs="Arial"/>
        </w:rPr>
      </w:pPr>
      <w:r w:rsidRPr="005F0FB4">
        <w:rPr>
          <w:rFonts w:ascii="Arial" w:hAnsi="Arial" w:cs="Arial"/>
        </w:rPr>
        <w:t xml:space="preserve">              </w:t>
      </w:r>
    </w:p>
    <w:p w:rsidR="00F13BC9" w:rsidRPr="00F13BC9" w:rsidRDefault="00F13BC9" w:rsidP="00F13BC9">
      <w:pPr>
        <w:rPr>
          <w:rFonts w:asciiTheme="minorHAnsi" w:hAnsiTheme="minorHAnsi" w:cstheme="minorHAnsi"/>
        </w:rPr>
        <w:sectPr w:rsidR="00F13BC9" w:rsidRPr="00F13BC9" w:rsidSect="00F13BC9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DE5D99" w:rsidRDefault="00DE5D99"/>
    <w:sectPr w:rsidR="00DE5D99" w:rsidSect="00D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3BC9"/>
    <w:rsid w:val="007D25E9"/>
    <w:rsid w:val="00DE5D99"/>
    <w:rsid w:val="00F1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B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1354</Words>
  <Characters>7720</Characters>
  <Application>Microsoft Office Word</Application>
  <DocSecurity>0</DocSecurity>
  <Lines>64</Lines>
  <Paragraphs>18</Paragraphs>
  <ScaleCrop>false</ScaleCrop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2021-12-16T08:12:00Z</dcterms:created>
  <dcterms:modified xsi:type="dcterms:W3CDTF">2021-12-16T08:15:00Z</dcterms:modified>
</cp:coreProperties>
</file>